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81A4C" w14:textId="1C0CB9C3" w:rsidR="00223E8B" w:rsidRPr="00201907" w:rsidRDefault="00091E5B" w:rsidP="00223E8B">
      <w:pPr>
        <w:jc w:val="center"/>
        <w:rPr>
          <w:rFonts w:ascii="Arial Nova" w:hAnsi="Arial Nova"/>
          <w:b/>
          <w:bCs/>
          <w:color w:val="0070C0"/>
          <w:sz w:val="24"/>
          <w:szCs w:val="24"/>
          <w:u w:val="single"/>
        </w:rPr>
      </w:pPr>
      <w:r w:rsidRPr="00201907">
        <w:rPr>
          <w:rFonts w:ascii="Arial Nova" w:hAnsi="Arial Nova"/>
          <w:b/>
          <w:bCs/>
          <w:color w:val="0070C0"/>
          <w:sz w:val="28"/>
          <w:szCs w:val="28"/>
          <w:u w:val="single"/>
        </w:rPr>
        <w:t>ΠΙΝΑΚΑΣ ΕΝΕΡΓΕΙΩΝ ΔΗΜΟΣΙΟΤΗΤΑΣ ΓΙΑ ΤΙΣ ΔΡΑΣΕΙΣ ΠΟΥ ΥΛΟΠΟΙΟΥΝ ΟΙ ΔΙΚΑΙΟΥΧΟΙ ΣΤΟ ΠΛΑΙΣΙΟ ΤΩΝ ΤΑΜΕΥ 2021-2027</w:t>
      </w:r>
    </w:p>
    <w:p w14:paraId="349656B5" w14:textId="35F74A5E" w:rsidR="00201907" w:rsidRPr="00201907" w:rsidRDefault="00091E5B" w:rsidP="00201907">
      <w:pPr>
        <w:jc w:val="center"/>
        <w:rPr>
          <w:rFonts w:ascii="Arial Nova" w:hAnsi="Arial Nova"/>
          <w:i/>
          <w:iCs/>
          <w:sz w:val="16"/>
          <w:szCs w:val="16"/>
        </w:rPr>
      </w:pPr>
      <w:r w:rsidRPr="00201907">
        <w:rPr>
          <w:rFonts w:ascii="Arial Nova" w:hAnsi="Arial Nova"/>
          <w:i/>
          <w:iCs/>
          <w:sz w:val="16"/>
          <w:szCs w:val="16"/>
        </w:rPr>
        <w:t xml:space="preserve">βάσει  του </w:t>
      </w:r>
      <w:proofErr w:type="spellStart"/>
      <w:r w:rsidRPr="00201907">
        <w:rPr>
          <w:rFonts w:ascii="Arial Nova" w:hAnsi="Arial Nova"/>
          <w:i/>
          <w:iCs/>
          <w:sz w:val="16"/>
          <w:szCs w:val="16"/>
        </w:rPr>
        <w:t>αρ</w:t>
      </w:r>
      <w:proofErr w:type="spellEnd"/>
      <w:r w:rsidRPr="00201907">
        <w:rPr>
          <w:rFonts w:ascii="Arial Nova" w:hAnsi="Arial Nova"/>
          <w:i/>
          <w:iCs/>
          <w:sz w:val="16"/>
          <w:szCs w:val="16"/>
        </w:rPr>
        <w:t xml:space="preserve">. 50, του ΚΑΝ. ΕΕ 2021/1060) , του </w:t>
      </w:r>
      <w:proofErr w:type="spellStart"/>
      <w:r w:rsidRPr="00201907">
        <w:rPr>
          <w:rFonts w:ascii="Arial Nova" w:hAnsi="Arial Nova"/>
          <w:i/>
          <w:iCs/>
          <w:sz w:val="16"/>
          <w:szCs w:val="16"/>
        </w:rPr>
        <w:t>Κεφ</w:t>
      </w:r>
      <w:proofErr w:type="spellEnd"/>
      <w:r w:rsidRPr="00201907">
        <w:rPr>
          <w:rFonts w:ascii="Arial Nova" w:hAnsi="Arial Nova"/>
          <w:i/>
          <w:iCs/>
          <w:sz w:val="16"/>
          <w:szCs w:val="16"/>
        </w:rPr>
        <w:t xml:space="preserve"> .7</w:t>
      </w:r>
      <w:r w:rsidR="00201907" w:rsidRPr="009A5C79">
        <w:rPr>
          <w:rFonts w:ascii="Arial Nova" w:hAnsi="Arial Nova"/>
          <w:i/>
          <w:iCs/>
          <w:sz w:val="16"/>
          <w:szCs w:val="16"/>
        </w:rPr>
        <w:t xml:space="preserve"> </w:t>
      </w:r>
      <w:r w:rsidR="00201907">
        <w:rPr>
          <w:rFonts w:ascii="Arial Nova" w:hAnsi="Arial Nova"/>
          <w:i/>
          <w:iCs/>
          <w:sz w:val="16"/>
          <w:szCs w:val="16"/>
        </w:rPr>
        <w:t>«</w:t>
      </w:r>
      <w:r w:rsidRPr="00201907">
        <w:rPr>
          <w:rFonts w:ascii="Arial Nova" w:hAnsi="Arial Nova"/>
          <w:i/>
          <w:iCs/>
          <w:sz w:val="16"/>
          <w:szCs w:val="16"/>
        </w:rPr>
        <w:t xml:space="preserve">Επικοινωνία και προβολή» των Προγραμμάτων &amp; του </w:t>
      </w:r>
      <w:r w:rsidR="00201907">
        <w:rPr>
          <w:rFonts w:ascii="Arial Nova" w:hAnsi="Arial Nova"/>
          <w:i/>
          <w:iCs/>
          <w:sz w:val="16"/>
          <w:szCs w:val="16"/>
        </w:rPr>
        <w:t>«</w:t>
      </w:r>
      <w:r w:rsidRPr="00201907">
        <w:rPr>
          <w:rFonts w:ascii="Arial Nova" w:hAnsi="Arial Nova"/>
          <w:i/>
          <w:iCs/>
          <w:sz w:val="16"/>
          <w:szCs w:val="16"/>
        </w:rPr>
        <w:t>ΟΔΗΓΟΥ ΔΗΜΟΣΙΟΤΗΤΑΣ ΤΑΜΕΥ 2021-2027</w:t>
      </w:r>
      <w:r w:rsidR="00201907">
        <w:rPr>
          <w:rFonts w:ascii="Arial Nova" w:hAnsi="Arial Nova"/>
          <w:i/>
          <w:iCs/>
          <w:sz w:val="16"/>
          <w:szCs w:val="16"/>
        </w:rPr>
        <w:t>»</w:t>
      </w:r>
    </w:p>
    <w:p w14:paraId="4FC7B004" w14:textId="07F1728D" w:rsidR="00223E8B" w:rsidRPr="00201907" w:rsidRDefault="00091E5B">
      <w:pPr>
        <w:jc w:val="both"/>
        <w:rPr>
          <w:rFonts w:ascii="Arial Nova" w:hAnsi="Arial Nova"/>
          <w:b/>
          <w:bCs/>
          <w:sz w:val="18"/>
          <w:szCs w:val="18"/>
        </w:rPr>
      </w:pPr>
      <w:r w:rsidRPr="00201907">
        <w:rPr>
          <w:rFonts w:ascii="Arial Nova" w:hAnsi="Arial Nova"/>
          <w:b/>
          <w:bCs/>
          <w:sz w:val="18"/>
          <w:szCs w:val="18"/>
        </w:rPr>
        <w:t xml:space="preserve">Στον κάτωθι πίνακα ο δικαιούχος συμπληρώνει το είδος των ενεργειών δημοσιότητας  που υλοποιεί για την πράξη  καθώς και τους σχετικούς δείκτες ανά κατηγορία ενέργειας δημοσιότητας. Ο πίνακας υποβάλλεται </w:t>
      </w:r>
      <w:r w:rsidR="000156CB">
        <w:rPr>
          <w:rFonts w:ascii="Arial Nova" w:hAnsi="Arial Nova"/>
          <w:b/>
          <w:bCs/>
          <w:sz w:val="18"/>
          <w:szCs w:val="18"/>
        </w:rPr>
        <w:t xml:space="preserve">σε 2 </w:t>
      </w:r>
      <w:r w:rsidRPr="00201907">
        <w:rPr>
          <w:rFonts w:ascii="Arial Nova" w:hAnsi="Arial Nova"/>
          <w:b/>
          <w:bCs/>
          <w:sz w:val="18"/>
          <w:szCs w:val="18"/>
        </w:rPr>
        <w:t xml:space="preserve"> φάσεις: </w:t>
      </w:r>
    </w:p>
    <w:p w14:paraId="721476A4" w14:textId="7D59C4BA" w:rsidR="00223E8B" w:rsidRPr="00201907" w:rsidRDefault="00091E5B" w:rsidP="00223E8B">
      <w:pPr>
        <w:pStyle w:val="a6"/>
        <w:numPr>
          <w:ilvl w:val="0"/>
          <w:numId w:val="3"/>
        </w:numPr>
        <w:jc w:val="both"/>
        <w:rPr>
          <w:rFonts w:ascii="Arial Nova" w:hAnsi="Arial Nova"/>
          <w:sz w:val="18"/>
          <w:szCs w:val="18"/>
        </w:rPr>
      </w:pPr>
      <w:r w:rsidRPr="00201907">
        <w:rPr>
          <w:rFonts w:ascii="Arial Nova" w:hAnsi="Arial Nova"/>
          <w:sz w:val="18"/>
          <w:szCs w:val="18"/>
        </w:rPr>
        <w:t xml:space="preserve">μαζί με το Τεχνικό Δελτίο Πράξης κατά την υποβολή του αιτήματος ένταξης του έργου του δικαιούχου </w:t>
      </w:r>
      <w:r w:rsidR="008C00F1">
        <w:rPr>
          <w:rFonts w:ascii="Arial Nova" w:hAnsi="Arial Nova"/>
          <w:sz w:val="18"/>
          <w:szCs w:val="18"/>
        </w:rPr>
        <w:t>(</w:t>
      </w:r>
      <w:r w:rsidRPr="00201907">
        <w:rPr>
          <w:rFonts w:ascii="Arial Nova" w:hAnsi="Arial Nova"/>
          <w:sz w:val="18"/>
          <w:szCs w:val="18"/>
        </w:rPr>
        <w:t>σε περίπτωση τροποποίησης</w:t>
      </w:r>
      <w:r w:rsidR="000156CB" w:rsidRPr="000156CB">
        <w:rPr>
          <w:rFonts w:ascii="Arial Nova" w:hAnsi="Arial Nova"/>
          <w:sz w:val="18"/>
          <w:szCs w:val="18"/>
        </w:rPr>
        <w:t xml:space="preserve"> </w:t>
      </w:r>
      <w:r w:rsidR="008C00F1" w:rsidRPr="008C00F1">
        <w:rPr>
          <w:rFonts w:ascii="Arial Nova" w:hAnsi="Arial Nova"/>
          <w:sz w:val="18"/>
          <w:szCs w:val="18"/>
        </w:rPr>
        <w:t>και κατά την υλοποίηση του έργου</w:t>
      </w:r>
      <w:r w:rsidR="008C00F1">
        <w:rPr>
          <w:rFonts w:ascii="Arial Nova" w:hAnsi="Arial Nova"/>
          <w:sz w:val="18"/>
          <w:szCs w:val="18"/>
        </w:rPr>
        <w:t xml:space="preserve">) </w:t>
      </w:r>
      <w:r w:rsidR="000156CB" w:rsidRPr="000156CB">
        <w:rPr>
          <w:rFonts w:ascii="Arial Nova" w:hAnsi="Arial Nova"/>
          <w:sz w:val="18"/>
          <w:szCs w:val="18"/>
        </w:rPr>
        <w:t>&amp;</w:t>
      </w:r>
    </w:p>
    <w:p w14:paraId="2B409DF5" w14:textId="13577CE7" w:rsidR="00A760EB" w:rsidRPr="00201907" w:rsidRDefault="000156CB" w:rsidP="00223E8B">
      <w:pPr>
        <w:pStyle w:val="a6"/>
        <w:numPr>
          <w:ilvl w:val="0"/>
          <w:numId w:val="3"/>
        </w:numPr>
        <w:jc w:val="both"/>
        <w:rPr>
          <w:rFonts w:ascii="Arial Nova" w:hAnsi="Arial Nova"/>
          <w:sz w:val="18"/>
          <w:szCs w:val="18"/>
        </w:rPr>
      </w:pPr>
      <w:r w:rsidRPr="000156CB">
        <w:rPr>
          <w:rFonts w:ascii="Arial Nova" w:hAnsi="Arial Nova"/>
          <w:sz w:val="18"/>
          <w:szCs w:val="18"/>
        </w:rPr>
        <w:t xml:space="preserve">με </w:t>
      </w:r>
      <w:r w:rsidR="00223E8B" w:rsidRPr="00201907">
        <w:rPr>
          <w:rFonts w:ascii="Arial Nova" w:hAnsi="Arial Nova"/>
          <w:sz w:val="18"/>
          <w:szCs w:val="18"/>
        </w:rPr>
        <w:t xml:space="preserve"> την ολοκλήρωση της πράξης</w:t>
      </w:r>
      <w:r w:rsidR="00201907" w:rsidRPr="009A5C79">
        <w:rPr>
          <w:rFonts w:ascii="Arial Nova" w:hAnsi="Arial Nova"/>
          <w:sz w:val="18"/>
          <w:szCs w:val="18"/>
        </w:rPr>
        <w:t>.</w:t>
      </w:r>
    </w:p>
    <w:tbl>
      <w:tblPr>
        <w:tblStyle w:val="a5"/>
        <w:tblW w:w="11625" w:type="dxa"/>
        <w:tblInd w:w="-998" w:type="dxa"/>
        <w:tblLook w:val="04A0" w:firstRow="1" w:lastRow="0" w:firstColumn="1" w:lastColumn="0" w:noHBand="0" w:noVBand="1"/>
      </w:tblPr>
      <w:tblGrid>
        <w:gridCol w:w="4112"/>
        <w:gridCol w:w="7513"/>
      </w:tblGrid>
      <w:tr w:rsidR="00A760EB" w:rsidRPr="00223E8B" w14:paraId="31AAE351" w14:textId="77777777" w:rsidTr="00201907">
        <w:trPr>
          <w:trHeight w:val="459"/>
        </w:trPr>
        <w:tc>
          <w:tcPr>
            <w:tcW w:w="4112" w:type="dxa"/>
            <w:shd w:val="clear" w:color="auto" w:fill="D9D9D9" w:themeFill="background1" w:themeFillShade="D9"/>
          </w:tcPr>
          <w:p w14:paraId="68F88563" w14:textId="1CE1A1B9" w:rsidR="00A760EB" w:rsidRPr="00201907" w:rsidRDefault="00091E5B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Ημερομηνί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α (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συμ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πλήρωσης π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ίν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20"/>
                <w:szCs w:val="20"/>
                <w:lang w:val="en-US"/>
              </w:rPr>
              <w:t>ακα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):</w:t>
            </w:r>
          </w:p>
        </w:tc>
        <w:tc>
          <w:tcPr>
            <w:tcW w:w="7513" w:type="dxa"/>
          </w:tcPr>
          <w:p w14:paraId="21220873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1F3864" w:themeColor="accent1" w:themeShade="80"/>
              </w:rPr>
            </w:pPr>
          </w:p>
        </w:tc>
      </w:tr>
      <w:tr w:rsidR="00A760EB" w:rsidRPr="00223E8B" w14:paraId="503FA884" w14:textId="77777777" w:rsidTr="00201907">
        <w:trPr>
          <w:trHeight w:val="416"/>
        </w:trPr>
        <w:tc>
          <w:tcPr>
            <w:tcW w:w="4112" w:type="dxa"/>
            <w:shd w:val="clear" w:color="auto" w:fill="D9D9D9" w:themeFill="background1" w:themeFillShade="D9"/>
          </w:tcPr>
          <w:p w14:paraId="03DF7578" w14:textId="4747AF98" w:rsidR="00A760EB" w:rsidRPr="00201907" w:rsidRDefault="00091E5B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Τίτλος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Δράσης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με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MIS:</w:t>
            </w:r>
          </w:p>
        </w:tc>
        <w:tc>
          <w:tcPr>
            <w:tcW w:w="7513" w:type="dxa"/>
          </w:tcPr>
          <w:p w14:paraId="2EAA244F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  <w:tr w:rsidR="00A760EB" w:rsidRPr="00223E8B" w14:paraId="5D38B676" w14:textId="77777777" w:rsidTr="00201907">
        <w:trPr>
          <w:trHeight w:val="369"/>
        </w:trPr>
        <w:tc>
          <w:tcPr>
            <w:tcW w:w="4112" w:type="dxa"/>
            <w:shd w:val="clear" w:color="auto" w:fill="D9D9D9" w:themeFill="background1" w:themeFillShade="D9"/>
          </w:tcPr>
          <w:p w14:paraId="3530A42C" w14:textId="242824B3" w:rsidR="00A760EB" w:rsidRPr="00201907" w:rsidRDefault="00091E5B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Τα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μείο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:</w:t>
            </w:r>
          </w:p>
        </w:tc>
        <w:tc>
          <w:tcPr>
            <w:tcW w:w="7513" w:type="dxa"/>
          </w:tcPr>
          <w:p w14:paraId="26170C1F" w14:textId="77777777" w:rsidR="00A760EB" w:rsidRPr="00223E8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  <w:tr w:rsidR="00A760EB" w:rsidRPr="00223E8B" w14:paraId="151E9FF5" w14:textId="77777777" w:rsidTr="00201907">
        <w:trPr>
          <w:trHeight w:val="604"/>
        </w:trPr>
        <w:tc>
          <w:tcPr>
            <w:tcW w:w="4112" w:type="dxa"/>
            <w:shd w:val="clear" w:color="auto" w:fill="D9D9D9" w:themeFill="background1" w:themeFillShade="D9"/>
          </w:tcPr>
          <w:p w14:paraId="63BCA55B" w14:textId="2FF8541E" w:rsidR="00A760EB" w:rsidRPr="00201907" w:rsidRDefault="00091E5B" w:rsidP="00223E8B">
            <w:pP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Ονομ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ατεπώνυμο Υπ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ευθύνου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Επ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ικοινωνί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ας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Δικ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αιούχου:</w:t>
            </w:r>
          </w:p>
        </w:tc>
        <w:tc>
          <w:tcPr>
            <w:tcW w:w="7513" w:type="dxa"/>
          </w:tcPr>
          <w:p w14:paraId="7AD1338C" w14:textId="77777777" w:rsidR="00A760EB" w:rsidRDefault="00A760EB">
            <w:pPr>
              <w:rPr>
                <w:rFonts w:ascii="Arial Nova" w:hAnsi="Arial Nova"/>
                <w:b/>
                <w:bCs/>
                <w:color w:val="0070C0"/>
              </w:rPr>
            </w:pPr>
          </w:p>
          <w:p w14:paraId="572081C1" w14:textId="77777777" w:rsidR="00741D2F" w:rsidRPr="00223E8B" w:rsidRDefault="00741D2F">
            <w:pPr>
              <w:rPr>
                <w:rFonts w:ascii="Arial Nova" w:hAnsi="Arial Nova"/>
                <w:b/>
                <w:bCs/>
                <w:color w:val="0070C0"/>
              </w:rPr>
            </w:pPr>
          </w:p>
        </w:tc>
      </w:tr>
    </w:tbl>
    <w:tbl>
      <w:tblPr>
        <w:tblStyle w:val="a5"/>
        <w:tblpPr w:leftFromText="180" w:rightFromText="180" w:vertAnchor="text" w:horzAnchor="page" w:tblpXSpec="center" w:tblpY="405"/>
        <w:tblOverlap w:val="never"/>
        <w:tblW w:w="11672" w:type="dxa"/>
        <w:tblLayout w:type="fixed"/>
        <w:tblLook w:val="04A0" w:firstRow="1" w:lastRow="0" w:firstColumn="1" w:lastColumn="0" w:noHBand="0" w:noVBand="1"/>
      </w:tblPr>
      <w:tblGrid>
        <w:gridCol w:w="2121"/>
        <w:gridCol w:w="709"/>
        <w:gridCol w:w="1418"/>
        <w:gridCol w:w="1276"/>
        <w:gridCol w:w="283"/>
        <w:gridCol w:w="1843"/>
        <w:gridCol w:w="1701"/>
        <w:gridCol w:w="142"/>
        <w:gridCol w:w="2179"/>
      </w:tblGrid>
      <w:tr w:rsidR="00066009" w:rsidRPr="00223E8B" w14:paraId="0E3DEADD" w14:textId="77777777" w:rsidTr="00066009">
        <w:trPr>
          <w:trHeight w:val="204"/>
        </w:trPr>
        <w:tc>
          <w:tcPr>
            <w:tcW w:w="11672" w:type="dxa"/>
            <w:gridSpan w:val="9"/>
            <w:shd w:val="clear" w:color="auto" w:fill="7030A0"/>
            <w:vAlign w:val="center"/>
          </w:tcPr>
          <w:p w14:paraId="76FD3F83" w14:textId="77777777" w:rsidR="00066009" w:rsidRDefault="00066009" w:rsidP="002C09CC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</w:pPr>
            <w:r w:rsidRPr="00201907"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  <w:t>ΔΕΙΚΤΕΣ ΕΠΙΚΟΙΝΩΝΙΑΣ ΑΝΑ  ΕΙΔΟΣ ΕΝΕΡΓΕΙΑΣ</w:t>
            </w:r>
            <w:r w:rsidR="009A5C79"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  <w:t xml:space="preserve"> ΔΗΜΟΣΙΟΤΗΤΑΣ</w:t>
            </w:r>
          </w:p>
          <w:p w14:paraId="14A4B845" w14:textId="6D2328E4" w:rsidR="009A5C79" w:rsidRPr="00201907" w:rsidRDefault="009A5C79" w:rsidP="002C09CC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FFFF" w:themeColor="background1"/>
                <w:sz w:val="26"/>
                <w:szCs w:val="26"/>
              </w:rPr>
            </w:pPr>
          </w:p>
        </w:tc>
      </w:tr>
      <w:tr w:rsidR="00066009" w:rsidRPr="00223E8B" w14:paraId="77B8D892" w14:textId="77777777" w:rsidTr="00066009">
        <w:trPr>
          <w:trHeight w:val="509"/>
        </w:trPr>
        <w:tc>
          <w:tcPr>
            <w:tcW w:w="11672" w:type="dxa"/>
            <w:gridSpan w:val="9"/>
            <w:shd w:val="clear" w:color="auto" w:fill="D9D9D9" w:themeFill="background1" w:themeFillShade="D9"/>
            <w:vAlign w:val="center"/>
          </w:tcPr>
          <w:p w14:paraId="5CB76D00" w14:textId="77777777" w:rsidR="00066009" w:rsidRPr="00201907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ΕΚΔΗΛΩΣΗ Ή ΑΛΛΗ ΔΡΑΣΗ ΕΠΙΚΟΙΝΩΝΙΑΣ</w:t>
            </w:r>
          </w:p>
          <w:p w14:paraId="0C822457" w14:textId="77169512" w:rsidR="00066009" w:rsidRP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6"/>
                <w:szCs w:val="16"/>
              </w:rPr>
            </w:pPr>
            <w:r w:rsidRPr="00B1265E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Υποχρεωτική η εκδήλωση για δράσεις άνω των 10εκ. Ευρώ στην οποία καλείται και η Διαχειριστική και η ΕΕ.</w:t>
            </w:r>
          </w:p>
        </w:tc>
      </w:tr>
      <w:tr w:rsidR="00066009" w:rsidRPr="00223E8B" w14:paraId="50DABE87" w14:textId="77777777" w:rsidTr="00066009">
        <w:trPr>
          <w:trHeight w:val="679"/>
        </w:trPr>
        <w:tc>
          <w:tcPr>
            <w:tcW w:w="2121" w:type="dxa"/>
            <w:shd w:val="clear" w:color="auto" w:fill="0070C0"/>
            <w:vAlign w:val="center"/>
          </w:tcPr>
          <w:p w14:paraId="7867D1CF" w14:textId="67530B64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201907"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Ε</w:t>
            </w:r>
            <w:r w:rsidR="009A5C79"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ΚΔΗΛΩΣΗΣ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41E8F4E0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8"/>
                <w:szCs w:val="18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1418" w:type="dxa"/>
            <w:shd w:val="clear" w:color="auto" w:fill="9BD4FF"/>
            <w:vAlign w:val="center"/>
          </w:tcPr>
          <w:p w14:paraId="7DE1EF4A" w14:textId="1741049D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ΗΜΕΡΟΜΗΝΙΑ ΕΚΔΗΛΩΣΗΣ</w:t>
            </w:r>
          </w:p>
        </w:tc>
        <w:tc>
          <w:tcPr>
            <w:tcW w:w="1559" w:type="dxa"/>
            <w:gridSpan w:val="2"/>
            <w:shd w:val="clear" w:color="auto" w:fill="9BD4FF"/>
            <w:vAlign w:val="center"/>
          </w:tcPr>
          <w:p w14:paraId="210706D3" w14:textId="7E3F4744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223E8B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A</w:t>
            </w:r>
            <w:r w:rsidRPr="00223E8B">
              <w:rPr>
                <w:rFonts w:ascii="Arial Nova" w:hAnsi="Arial Nova"/>
                <w:b/>
                <w:bCs/>
                <w:sz w:val="16"/>
                <w:szCs w:val="16"/>
              </w:rPr>
              <w:t xml:space="preserve">ΡΙΘΜΟΣ ΠΡΟΣΚΛΗΣΕΩΝ </w:t>
            </w:r>
          </w:p>
        </w:tc>
        <w:tc>
          <w:tcPr>
            <w:tcW w:w="1843" w:type="dxa"/>
            <w:shd w:val="clear" w:color="auto" w:fill="9BD4FF"/>
            <w:vAlign w:val="center"/>
          </w:tcPr>
          <w:p w14:paraId="259D9124" w14:textId="3372996B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ΑΡΙΘΜΟΣ </w:t>
            </w:r>
            <w:r w:rsidRPr="009A5C79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ova" w:hAnsi="Arial Nova"/>
                <w:b/>
                <w:bCs/>
                <w:sz w:val="16"/>
                <w:szCs w:val="16"/>
              </w:rPr>
              <w:t>ΣΥΜΜΜΕΤΕΧΟΝΤΩΝ ΜΕ ΦΥΣΙΚΗ ΠΑΡΟΥΣΙΑ</w:t>
            </w:r>
          </w:p>
        </w:tc>
        <w:tc>
          <w:tcPr>
            <w:tcW w:w="1701" w:type="dxa"/>
            <w:shd w:val="clear" w:color="auto" w:fill="9BD4FF"/>
            <w:vAlign w:val="center"/>
          </w:tcPr>
          <w:p w14:paraId="3AF8E1E3" w14:textId="1156B75C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ΑΡΙΘΜΟΣ </w:t>
            </w:r>
            <w:r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 xml:space="preserve"> ONLINE</w:t>
            </w:r>
            <w:r>
              <w:rPr>
                <w:rFonts w:ascii="Arial Nova" w:hAnsi="Arial Nova"/>
                <w:b/>
                <w:bCs/>
                <w:sz w:val="16"/>
                <w:szCs w:val="16"/>
              </w:rPr>
              <w:t xml:space="preserve"> ΣΥΜΜΕΤΕΧΟΝΤΩΝ </w:t>
            </w:r>
          </w:p>
        </w:tc>
        <w:tc>
          <w:tcPr>
            <w:tcW w:w="2321" w:type="dxa"/>
            <w:gridSpan w:val="2"/>
            <w:shd w:val="clear" w:color="auto" w:fill="9BD4FF"/>
            <w:vAlign w:val="center"/>
          </w:tcPr>
          <w:p w14:paraId="045F2352" w14:textId="5F662546" w:rsidR="00066009" w:rsidRPr="00741D2F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9A5C79">
              <w:rPr>
                <w:rFonts w:ascii="Arial Nova" w:hAnsi="Arial Nova"/>
                <w:b/>
                <w:bCs/>
                <w:sz w:val="14"/>
                <w:szCs w:val="14"/>
              </w:rPr>
              <w:t>ΑΡΙΘΜΟΣ ΠΡΟΒΟΛΩΝ/ΕΠΙΣΚΕΨΕΩΝ ΕΚΔΗΛΩΣΗΣ ΣΤΗΝ ΙΣΤΟΣΕΛΙΔΑ ΤΟΥ ΔΙΚΑΙΟΥΧΟΥ</w:t>
            </w:r>
          </w:p>
        </w:tc>
      </w:tr>
      <w:tr w:rsidR="00066009" w:rsidRPr="00223E8B" w14:paraId="50831179" w14:textId="77777777" w:rsidTr="00066009">
        <w:trPr>
          <w:trHeight w:val="350"/>
        </w:trPr>
        <w:tc>
          <w:tcPr>
            <w:tcW w:w="2121" w:type="dxa"/>
            <w:shd w:val="clear" w:color="auto" w:fill="FFFFFF" w:themeFill="background1"/>
            <w:vAlign w:val="center"/>
          </w:tcPr>
          <w:p w14:paraId="39B569EC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Εκδήλωση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AD5873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E5E598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38272C30" w14:textId="21777208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40A9873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7AF996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2321" w:type="dxa"/>
            <w:gridSpan w:val="2"/>
            <w:shd w:val="clear" w:color="auto" w:fill="FFFFFF" w:themeFill="background1"/>
            <w:vAlign w:val="center"/>
          </w:tcPr>
          <w:p w14:paraId="15148D72" w14:textId="13CE2D61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2D388310" w14:textId="77777777" w:rsidTr="00066009">
        <w:trPr>
          <w:trHeight w:val="412"/>
        </w:trPr>
        <w:tc>
          <w:tcPr>
            <w:tcW w:w="2121" w:type="dxa"/>
            <w:shd w:val="clear" w:color="auto" w:fill="FFFFFF" w:themeFill="background1"/>
            <w:vAlign w:val="center"/>
          </w:tcPr>
          <w:p w14:paraId="4F423E99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Καμπάνια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6866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66D7D9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2F238F3B" w14:textId="65EC545E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C1681A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42F60D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2321" w:type="dxa"/>
            <w:gridSpan w:val="2"/>
            <w:shd w:val="clear" w:color="auto" w:fill="FFFFFF" w:themeFill="background1"/>
            <w:vAlign w:val="center"/>
          </w:tcPr>
          <w:p w14:paraId="5501481E" w14:textId="0D4AA883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23280706" w14:textId="77777777" w:rsidTr="00066009">
        <w:trPr>
          <w:trHeight w:val="417"/>
        </w:trPr>
        <w:tc>
          <w:tcPr>
            <w:tcW w:w="2121" w:type="dxa"/>
            <w:shd w:val="clear" w:color="auto" w:fill="FFFFFF" w:themeFill="background1"/>
            <w:vAlign w:val="center"/>
          </w:tcPr>
          <w:p w14:paraId="6C08C052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Ημερίδα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6C6FCE1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821DB7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3AE01D94" w14:textId="31FED443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B0E0A1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A1AD4F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2321" w:type="dxa"/>
            <w:gridSpan w:val="2"/>
            <w:shd w:val="clear" w:color="auto" w:fill="FFFFFF" w:themeFill="background1"/>
            <w:vAlign w:val="center"/>
          </w:tcPr>
          <w:p w14:paraId="39B30087" w14:textId="7FF376A0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614E85F5" w14:textId="77777777" w:rsidTr="00066009">
        <w:trPr>
          <w:trHeight w:val="409"/>
        </w:trPr>
        <w:tc>
          <w:tcPr>
            <w:tcW w:w="2121" w:type="dxa"/>
            <w:shd w:val="clear" w:color="auto" w:fill="FFFFFF" w:themeFill="background1"/>
            <w:vAlign w:val="center"/>
          </w:tcPr>
          <w:p w14:paraId="51A22BB3" w14:textId="77777777" w:rsidR="00066009" w:rsidRPr="00B1265E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Εργαστήρι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73468C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3878B7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42663E81" w14:textId="38A02A6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1A82E88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3AE0AD2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2321" w:type="dxa"/>
            <w:gridSpan w:val="2"/>
            <w:shd w:val="clear" w:color="auto" w:fill="FFFFFF" w:themeFill="background1"/>
            <w:vAlign w:val="center"/>
          </w:tcPr>
          <w:p w14:paraId="7F57AB2B" w14:textId="584A7112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9A5C79" w:rsidRPr="00223E8B" w14:paraId="4500F433" w14:textId="77777777" w:rsidTr="00066009">
        <w:trPr>
          <w:trHeight w:val="409"/>
        </w:trPr>
        <w:tc>
          <w:tcPr>
            <w:tcW w:w="2121" w:type="dxa"/>
            <w:shd w:val="clear" w:color="auto" w:fill="FFFFFF" w:themeFill="background1"/>
            <w:vAlign w:val="center"/>
          </w:tcPr>
          <w:p w14:paraId="16EE66D5" w14:textId="274A3A8D" w:rsidR="009A5C79" w:rsidRPr="009A5C79" w:rsidRDefault="009A5C7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Άλλο</w:t>
            </w:r>
            <w:proofErr w:type="spellEnd"/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(</w:t>
            </w:r>
            <w:proofErr w:type="spellStart"/>
            <w:r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  <w:t>συμ</w:t>
            </w:r>
            <w:proofErr w:type="spellEnd"/>
            <w:r>
              <w:rPr>
                <w:rFonts w:ascii="Arial Nova" w:hAnsi="Arial Nova"/>
                <w:color w:val="000000" w:themeColor="text1"/>
                <w:sz w:val="20"/>
                <w:szCs w:val="20"/>
                <w:lang w:val="en-US"/>
              </w:rPr>
              <w:t>πληρώστε)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EBB9BE" w14:textId="77777777" w:rsidR="009A5C79" w:rsidRPr="00B1265E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384188FD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14:paraId="45311904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79996C2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A393DF6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  <w:tc>
          <w:tcPr>
            <w:tcW w:w="2321" w:type="dxa"/>
            <w:gridSpan w:val="2"/>
            <w:shd w:val="clear" w:color="auto" w:fill="FFFFFF" w:themeFill="background1"/>
            <w:vAlign w:val="center"/>
          </w:tcPr>
          <w:p w14:paraId="710AC3A8" w14:textId="77777777" w:rsidR="009A5C79" w:rsidRPr="00223E8B" w:rsidRDefault="009A5C7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</w:p>
        </w:tc>
      </w:tr>
      <w:tr w:rsidR="00066009" w:rsidRPr="00223E8B" w14:paraId="7400CF22" w14:textId="77777777" w:rsidTr="002C09CC">
        <w:trPr>
          <w:trHeight w:val="321"/>
        </w:trPr>
        <w:tc>
          <w:tcPr>
            <w:tcW w:w="11672" w:type="dxa"/>
            <w:gridSpan w:val="9"/>
            <w:shd w:val="clear" w:color="auto" w:fill="D9D9D9" w:themeFill="background1" w:themeFillShade="D9"/>
            <w:vAlign w:val="center"/>
          </w:tcPr>
          <w:p w14:paraId="1C75F33B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</w:pPr>
            <w:r w:rsidRPr="00B1265E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ΕΠΙΚΟΙΝΩΝΙΑΚ</w:t>
            </w:r>
            <w:r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Α</w:t>
            </w:r>
            <w:r w:rsidRPr="00B1265E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 ΥΛΙΚ</w:t>
            </w:r>
            <w:r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Α</w:t>
            </w:r>
          </w:p>
        </w:tc>
      </w:tr>
      <w:tr w:rsidR="00066009" w:rsidRPr="00223E8B" w14:paraId="2122E9A8" w14:textId="77777777" w:rsidTr="00066009">
        <w:trPr>
          <w:trHeight w:val="321"/>
        </w:trPr>
        <w:tc>
          <w:tcPr>
            <w:tcW w:w="2121" w:type="dxa"/>
            <w:shd w:val="clear" w:color="auto" w:fill="0070C0"/>
            <w:vAlign w:val="center"/>
          </w:tcPr>
          <w:p w14:paraId="5E174E1A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color w:val="2E74B5" w:themeColor="accent5" w:themeShade="BF"/>
              </w:rPr>
            </w:pPr>
            <w:r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ΥΛΙΚΟΥ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3F1C13F0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2694" w:type="dxa"/>
            <w:gridSpan w:val="2"/>
            <w:shd w:val="clear" w:color="auto" w:fill="9BD4FF"/>
            <w:vAlign w:val="center"/>
          </w:tcPr>
          <w:p w14:paraId="3335A585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ΤΕΜΑΧΙΩΝ</w:t>
            </w:r>
          </w:p>
        </w:tc>
        <w:tc>
          <w:tcPr>
            <w:tcW w:w="3969" w:type="dxa"/>
            <w:gridSpan w:val="4"/>
            <w:shd w:val="clear" w:color="auto" w:fill="9BD4FF"/>
            <w:vAlign w:val="center"/>
          </w:tcPr>
          <w:p w14:paraId="2C1BB629" w14:textId="7777777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ΠΡΟΒΟΛΩΝ/ΕΠΙΣΚΕΨΕΩΝ ΙΣΤΟΣΕΛΙΔΑΣ ΔΙΚΑΙΟΥΧΟΥ</w:t>
            </w:r>
          </w:p>
        </w:tc>
        <w:tc>
          <w:tcPr>
            <w:tcW w:w="2179" w:type="dxa"/>
            <w:shd w:val="clear" w:color="auto" w:fill="9BD4FF"/>
            <w:vAlign w:val="center"/>
          </w:tcPr>
          <w:p w14:paraId="369D25E0" w14:textId="77777777" w:rsid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ΕΜΦΑΝΙΣΕΩΝ ΑΝΑ ΑΝΑΡΤΗΣΗ</w:t>
            </w:r>
          </w:p>
          <w:p w14:paraId="3E280A60" w14:textId="6CC40267" w:rsidR="00066009" w:rsidRPr="00AB0BE4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(s</w:t>
            </w:r>
            <w:proofErr w:type="spellStart"/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ocial</w:t>
            </w:r>
            <w:proofErr w:type="spellEnd"/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media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)</w:t>
            </w:r>
          </w:p>
        </w:tc>
      </w:tr>
      <w:tr w:rsidR="00066009" w:rsidRPr="00223E8B" w14:paraId="78180EAA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0C9C55F2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Διαφημιστικά Φυλλάδια</w:t>
            </w:r>
            <w:r w:rsidRPr="00201907">
              <w:rPr>
                <w:rFonts w:ascii="Arial Nova" w:hAnsi="Arial Nova"/>
                <w:color w:val="000000" w:themeColor="text1"/>
                <w:sz w:val="20"/>
                <w:szCs w:val="20"/>
              </w:rPr>
              <w:t xml:space="preserve"> </w:t>
            </w:r>
          </w:p>
          <w:p w14:paraId="536A9145" w14:textId="0868A536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leaflets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14:paraId="3A53E998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0354AC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578296F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47E6B0C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6EF872B0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7C8B0BF2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20"/>
                <w:szCs w:val="20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Broch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>ures</w:t>
            </w:r>
            <w:proofErr w:type="spellEnd"/>
            <w:r w:rsidRPr="00201907">
              <w:rPr>
                <w:rFonts w:ascii="Arial Nova" w:hAnsi="Arial Nova"/>
                <w:color w:val="000000" w:themeColor="text1"/>
                <w:sz w:val="20"/>
                <w:szCs w:val="20"/>
              </w:rPr>
              <w:t xml:space="preserve"> </w:t>
            </w:r>
          </w:p>
          <w:p w14:paraId="4DF78A31" w14:textId="6499D4F1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(περιοδικό του φορέα)</w:t>
            </w:r>
          </w:p>
        </w:tc>
        <w:tc>
          <w:tcPr>
            <w:tcW w:w="709" w:type="dxa"/>
            <w:vAlign w:val="center"/>
          </w:tcPr>
          <w:p w14:paraId="2C7D4C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5DDF192E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52D5EF93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7454A986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76C79AC3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4C54B143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Αφίσες της δράσης</w:t>
            </w:r>
          </w:p>
        </w:tc>
        <w:tc>
          <w:tcPr>
            <w:tcW w:w="709" w:type="dxa"/>
            <w:vAlign w:val="center"/>
          </w:tcPr>
          <w:p w14:paraId="682143C2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5F31634F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04BBB4E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3016D3C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03F08F7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62891563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Φωτογραφίες</w:t>
            </w:r>
          </w:p>
        </w:tc>
        <w:tc>
          <w:tcPr>
            <w:tcW w:w="709" w:type="dxa"/>
            <w:vAlign w:val="center"/>
          </w:tcPr>
          <w:p w14:paraId="40065C31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F0BACDA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0DF2F40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3C875E7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6B6D7E" w14:paraId="24072278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7D47C57E" w14:textId="118148E4" w:rsidR="00066009" w:rsidRPr="009A5C79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Οπτικοακουστικό</w:t>
            </w:r>
            <w:r w:rsidRPr="009A5C79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υλικό</w:t>
            </w:r>
            <w:r w:rsidRPr="009A5C79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δράσης</w:t>
            </w:r>
            <w:r w:rsidRPr="009A5C79"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9A5C79" w:rsidRPr="009A5C79"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  <w:t>-</w:t>
            </w:r>
            <w:r w:rsidR="009A5C79" w:rsidRPr="009A5C79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Video </w:t>
            </w:r>
            <w:r w:rsidRPr="009A5C79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  <w:lang w:val="en-US"/>
              </w:rPr>
              <w:t>(audiovisual production)</w:t>
            </w:r>
          </w:p>
        </w:tc>
        <w:tc>
          <w:tcPr>
            <w:tcW w:w="709" w:type="dxa"/>
            <w:vAlign w:val="center"/>
          </w:tcPr>
          <w:p w14:paraId="457063D7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03B30CB2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06FAB720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  <w:tc>
          <w:tcPr>
            <w:tcW w:w="2179" w:type="dxa"/>
            <w:vAlign w:val="center"/>
          </w:tcPr>
          <w:p w14:paraId="5B4FEB6A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  <w:lang w:val="en-US"/>
              </w:rPr>
            </w:pPr>
          </w:p>
        </w:tc>
      </w:tr>
      <w:tr w:rsidR="00066009" w:rsidRPr="00223E8B" w14:paraId="32F3BC81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40C20AB8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Προωθητικά υλικά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6"/>
                <w:szCs w:val="16"/>
              </w:rPr>
              <w:t>(στυλό, μπλοκ, γιλέκα κλπ.)</w:t>
            </w:r>
          </w:p>
        </w:tc>
        <w:tc>
          <w:tcPr>
            <w:tcW w:w="709" w:type="dxa"/>
            <w:vAlign w:val="center"/>
          </w:tcPr>
          <w:p w14:paraId="6F22065D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075B0F9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4B725D7D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7D79566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436BDA42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4B935EAE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Δελτία Τύπου για την Δράση </w:t>
            </w:r>
          </w:p>
          <w:p w14:paraId="409A9FE0" w14:textId="77777777" w:rsidR="00066009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lastRenderedPageBreak/>
              <w:t>(</w:t>
            </w:r>
            <w:r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  <w:lang w:val="en-US"/>
              </w:rPr>
              <w:t>P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ress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  <w:lang w:val="en-US"/>
              </w:rPr>
              <w:t>R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eleases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)</w:t>
            </w:r>
          </w:p>
          <w:p w14:paraId="6FA40D6E" w14:textId="42E9D17E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3A41519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48CA155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0BA22385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66396886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0DC5C009" w14:textId="77777777" w:rsidTr="00066009">
        <w:trPr>
          <w:trHeight w:val="321"/>
        </w:trPr>
        <w:tc>
          <w:tcPr>
            <w:tcW w:w="2121" w:type="dxa"/>
            <w:shd w:val="clear" w:color="auto" w:fill="0070C0"/>
            <w:vAlign w:val="center"/>
          </w:tcPr>
          <w:p w14:paraId="43876B3C" w14:textId="1297FA15" w:rsidR="00066009" w:rsidRPr="00201907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 Nova" w:hAnsi="Arial Nova"/>
                <w:b/>
                <w:bCs/>
                <w:color w:val="FFFFFF" w:themeColor="background1"/>
                <w:sz w:val="24"/>
                <w:szCs w:val="24"/>
              </w:rPr>
              <w:t>ΕΙΔΟΣ ΥΛΙΚΟΥ</w:t>
            </w:r>
          </w:p>
        </w:tc>
        <w:tc>
          <w:tcPr>
            <w:tcW w:w="709" w:type="dxa"/>
            <w:shd w:val="clear" w:color="auto" w:fill="9BD4FF"/>
            <w:vAlign w:val="center"/>
          </w:tcPr>
          <w:p w14:paraId="3D29AEC5" w14:textId="1EA008F4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ΝΑΙ </w:t>
            </w:r>
            <w:r>
              <w:rPr>
                <w:rFonts w:ascii="Arial Nova" w:hAnsi="Arial Nova"/>
                <w:b/>
                <w:bCs/>
                <w:sz w:val="18"/>
                <w:szCs w:val="18"/>
              </w:rPr>
              <w:t>/</w:t>
            </w:r>
            <w:r w:rsidRPr="00B1265E">
              <w:rPr>
                <w:rFonts w:ascii="Arial Nova" w:hAnsi="Arial Nova"/>
                <w:b/>
                <w:bCs/>
                <w:sz w:val="18"/>
                <w:szCs w:val="18"/>
              </w:rPr>
              <w:t xml:space="preserve"> ΟΧΙ</w:t>
            </w:r>
          </w:p>
        </w:tc>
        <w:tc>
          <w:tcPr>
            <w:tcW w:w="2694" w:type="dxa"/>
            <w:gridSpan w:val="2"/>
            <w:shd w:val="clear" w:color="auto" w:fill="9BD4FF"/>
            <w:vAlign w:val="center"/>
          </w:tcPr>
          <w:p w14:paraId="03228A78" w14:textId="7A09D99D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ΤΕΜΑΧΙΩΝ</w:t>
            </w:r>
          </w:p>
        </w:tc>
        <w:tc>
          <w:tcPr>
            <w:tcW w:w="3969" w:type="dxa"/>
            <w:gridSpan w:val="4"/>
            <w:shd w:val="clear" w:color="auto" w:fill="9BD4FF"/>
            <w:vAlign w:val="center"/>
          </w:tcPr>
          <w:p w14:paraId="5F26DB55" w14:textId="5F66F826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ΠΡΟΒΟΛΩΝ/ΕΠΙΣΚΕΨΕΩΝ ΙΣΤΟΣΕΛΙΔΑΣ ΔΙΚΑΙΟΥΧΟΥ</w:t>
            </w:r>
          </w:p>
        </w:tc>
        <w:tc>
          <w:tcPr>
            <w:tcW w:w="2179" w:type="dxa"/>
            <w:shd w:val="clear" w:color="auto" w:fill="9BD4FF"/>
            <w:vAlign w:val="center"/>
          </w:tcPr>
          <w:p w14:paraId="2A2C37CF" w14:textId="77777777" w:rsidR="0006600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sz w:val="16"/>
                <w:szCs w:val="16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ΑΡΙΘΜΟΣ ΕΜΦΑΝΙΣΕΩΝ ΑΝΑ ΑΝΑΡΤΗΣΗ</w:t>
            </w:r>
          </w:p>
          <w:p w14:paraId="70B93F7E" w14:textId="7D65C43B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(s</w:t>
            </w:r>
            <w:proofErr w:type="spellStart"/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ocial</w:t>
            </w:r>
            <w:proofErr w:type="spellEnd"/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 xml:space="preserve"> 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  <w:lang w:val="en-US"/>
              </w:rPr>
              <w:t>media</w:t>
            </w:r>
            <w:r w:rsidRPr="00AB0BE4">
              <w:rPr>
                <w:rFonts w:ascii="Arial Nova" w:hAnsi="Arial Nova"/>
                <w:b/>
                <w:bCs/>
                <w:sz w:val="16"/>
                <w:szCs w:val="16"/>
              </w:rPr>
              <w:t>)</w:t>
            </w:r>
          </w:p>
        </w:tc>
      </w:tr>
      <w:tr w:rsidR="00066009" w:rsidRPr="00223E8B" w14:paraId="6A66F4E8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1BA1004D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Νewsletters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(ενημερωτικά δελτία)</w:t>
            </w:r>
          </w:p>
        </w:tc>
        <w:tc>
          <w:tcPr>
            <w:tcW w:w="709" w:type="dxa"/>
            <w:vAlign w:val="center"/>
          </w:tcPr>
          <w:p w14:paraId="0A955A26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1EB024E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66851F4A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1C0E4482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447D15C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0ACE65A4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Social </w:t>
            </w:r>
            <w:proofErr w:type="spellStart"/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>Media</w:t>
            </w:r>
            <w:proofErr w:type="spellEnd"/>
            <w:r w:rsidRPr="00AB0BE4">
              <w:rPr>
                <w:rFonts w:ascii="Arial Nova" w:hAnsi="Arial Nova"/>
                <w:b/>
                <w:bCs/>
                <w:color w:val="000000" w:themeColor="text1"/>
                <w:sz w:val="18"/>
                <w:szCs w:val="18"/>
              </w:rPr>
              <w:t xml:space="preserve"> – Μέσα Κοινωνικής Δικτύωσης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(αναγράφεται και το 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site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social</w:t>
            </w:r>
            <w:proofErr w:type="spellEnd"/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 xml:space="preserve"> φορέα)</w:t>
            </w:r>
          </w:p>
        </w:tc>
        <w:tc>
          <w:tcPr>
            <w:tcW w:w="709" w:type="dxa"/>
            <w:vAlign w:val="center"/>
          </w:tcPr>
          <w:p w14:paraId="2B1DF3A2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37186A6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3EB63E51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708187E8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3FDDCF37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4237767C" w14:textId="77777777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Ιστοσελίδα Δικαιούχου</w:t>
            </w:r>
          </w:p>
        </w:tc>
        <w:tc>
          <w:tcPr>
            <w:tcW w:w="709" w:type="dxa"/>
            <w:vAlign w:val="center"/>
          </w:tcPr>
          <w:p w14:paraId="64C9587F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1B54FE18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26A49F29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147AA37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5D577AA7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3B6359A8" w14:textId="77777777" w:rsidR="00066009" w:rsidRPr="00AB0BE4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Πινακίδα του Έργου</w:t>
            </w:r>
            <w:r w:rsidRPr="00AB0BE4">
              <w:rPr>
                <w:rFonts w:ascii="Arial Nova" w:hAnsi="Arial Nova"/>
                <w:color w:val="000000" w:themeColor="text1"/>
                <w:sz w:val="18"/>
                <w:szCs w:val="18"/>
              </w:rPr>
              <w:t xml:space="preserve">  </w:t>
            </w:r>
            <w:r w:rsidRPr="00201907">
              <w:rPr>
                <w:rFonts w:ascii="Arial Nova" w:hAnsi="Arial Nova"/>
                <w:i/>
                <w:iCs/>
                <w:color w:val="000000" w:themeColor="text1"/>
                <w:sz w:val="18"/>
                <w:szCs w:val="18"/>
              </w:rPr>
              <w:t>(ιδίως για έργα άνω των 100.000 Ευρώ)</w:t>
            </w:r>
          </w:p>
        </w:tc>
        <w:tc>
          <w:tcPr>
            <w:tcW w:w="709" w:type="dxa"/>
            <w:vAlign w:val="center"/>
          </w:tcPr>
          <w:p w14:paraId="6D73525A" w14:textId="77777777" w:rsidR="00066009" w:rsidRPr="009A5C79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7C2B3C1B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21ADC9ED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23285527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  <w:tr w:rsidR="00066009" w:rsidRPr="00223E8B" w14:paraId="28B700C4" w14:textId="77777777" w:rsidTr="00066009">
        <w:trPr>
          <w:trHeight w:val="321"/>
        </w:trPr>
        <w:tc>
          <w:tcPr>
            <w:tcW w:w="2121" w:type="dxa"/>
            <w:vAlign w:val="center"/>
          </w:tcPr>
          <w:p w14:paraId="00094F6F" w14:textId="764D7805" w:rsidR="00066009" w:rsidRPr="00201907" w:rsidRDefault="00066009" w:rsidP="00066009">
            <w:pPr>
              <w:spacing w:after="0" w:line="240" w:lineRule="auto"/>
              <w:rPr>
                <w:rFonts w:ascii="Arial Nova" w:hAnsi="Arial Nova"/>
                <w:color w:val="000000" w:themeColor="text1"/>
                <w:sz w:val="18"/>
                <w:szCs w:val="18"/>
                <w:lang w:val="en-US"/>
              </w:rPr>
            </w:pPr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Διαφημιστικά Πανό /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Display</w:t>
            </w:r>
            <w:proofErr w:type="spellEnd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01907"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</w:rPr>
              <w:t>Banners</w:t>
            </w:r>
            <w:proofErr w:type="spellEnd"/>
          </w:p>
        </w:tc>
        <w:tc>
          <w:tcPr>
            <w:tcW w:w="709" w:type="dxa"/>
            <w:vAlign w:val="center"/>
          </w:tcPr>
          <w:p w14:paraId="003904FC" w14:textId="77777777" w:rsidR="00066009" w:rsidRPr="00B1265E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694" w:type="dxa"/>
            <w:gridSpan w:val="2"/>
            <w:vAlign w:val="center"/>
          </w:tcPr>
          <w:p w14:paraId="2680D8BE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3969" w:type="dxa"/>
            <w:gridSpan w:val="4"/>
            <w:vAlign w:val="center"/>
          </w:tcPr>
          <w:p w14:paraId="3807C410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  <w:tc>
          <w:tcPr>
            <w:tcW w:w="2179" w:type="dxa"/>
            <w:vAlign w:val="center"/>
          </w:tcPr>
          <w:p w14:paraId="1CF972D4" w14:textId="77777777" w:rsidR="00066009" w:rsidRPr="00223E8B" w:rsidRDefault="00066009" w:rsidP="00066009">
            <w:pPr>
              <w:spacing w:after="0" w:line="240" w:lineRule="auto"/>
              <w:jc w:val="center"/>
              <w:rPr>
                <w:rFonts w:ascii="Arial Nova" w:hAnsi="Arial Nova"/>
                <w:b/>
                <w:bCs/>
                <w:color w:val="FF0000"/>
              </w:rPr>
            </w:pPr>
          </w:p>
        </w:tc>
      </w:tr>
    </w:tbl>
    <w:p w14:paraId="5F9D2061" w14:textId="77777777" w:rsidR="00AB0BE4" w:rsidRPr="00223E8B" w:rsidRDefault="00AB0BE4">
      <w:pPr>
        <w:rPr>
          <w:rFonts w:ascii="Aptos Narrow" w:hAnsi="Aptos Narrow"/>
          <w:b/>
          <w:bCs/>
          <w:color w:val="FF0000"/>
          <w:lang w:val="en-US"/>
        </w:rPr>
      </w:pPr>
    </w:p>
    <w:p w14:paraId="018FF739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2E74B5" w:themeColor="accent5" w:themeShade="BF"/>
          <w:lang w:val="en-US"/>
        </w:rPr>
      </w:pPr>
    </w:p>
    <w:p w14:paraId="0B0BECE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2E74B5" w:themeColor="accent5" w:themeShade="BF"/>
          <w:lang w:val="en-US"/>
        </w:rPr>
      </w:pPr>
    </w:p>
    <w:p w14:paraId="638BE6F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09281B3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62A8AC73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7BEC9CB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3F4498EE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5ABBFE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68EDA16F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7F571914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B6A1AD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094664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18245FCD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467C032E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1E92CF09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p w14:paraId="011D3F26" w14:textId="77777777" w:rsidR="00A760EB" w:rsidRPr="00223E8B" w:rsidRDefault="00A760EB">
      <w:pPr>
        <w:jc w:val="both"/>
        <w:rPr>
          <w:rFonts w:ascii="Aptos Narrow" w:hAnsi="Aptos Narrow"/>
          <w:b/>
          <w:bCs/>
          <w:color w:val="FF0000"/>
        </w:rPr>
      </w:pPr>
    </w:p>
    <w:sectPr w:rsidR="00A760EB" w:rsidRPr="00223E8B">
      <w:headerReference w:type="default" r:id="rId11"/>
      <w:footerReference w:type="default" r:id="rId12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01A7B" w14:textId="77777777" w:rsidR="000F30A2" w:rsidRDefault="000F30A2">
      <w:pPr>
        <w:spacing w:line="240" w:lineRule="auto"/>
      </w:pPr>
      <w:r>
        <w:separator/>
      </w:r>
    </w:p>
  </w:endnote>
  <w:endnote w:type="continuationSeparator" w:id="0">
    <w:p w14:paraId="2777436B" w14:textId="77777777" w:rsidR="000F30A2" w:rsidRDefault="000F30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BBC5D" w14:textId="45A3B6C5" w:rsidR="00A760EB" w:rsidRDefault="00A760EB">
    <w:pPr>
      <w:pStyle w:val="a3"/>
    </w:pPr>
  </w:p>
  <w:p w14:paraId="5E462103" w14:textId="593CFC04" w:rsidR="00A760EB" w:rsidRDefault="00201907">
    <w:pPr>
      <w:pStyle w:val="a3"/>
      <w:rPr>
        <w:b/>
        <w:bCs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B8D58F0" wp14:editId="0D0EC9BC">
          <wp:simplePos x="0" y="0"/>
          <wp:positionH relativeFrom="margin">
            <wp:posOffset>765810</wp:posOffset>
          </wp:positionH>
          <wp:positionV relativeFrom="paragraph">
            <wp:posOffset>3810</wp:posOffset>
          </wp:positionV>
          <wp:extent cx="4343400" cy="537845"/>
          <wp:effectExtent l="0" t="0" r="0" b="0"/>
          <wp:wrapSquare wrapText="bothSides"/>
          <wp:docPr id="811890924" name="Εικόνα 1" descr="Εικόνα που περιέχει κείμενο, γραμματοσειρά, στιγμιότυπο οθόνης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9350265" name="Εικόνα 1" descr="Εικόνα που περιέχει κείμενο, γραμματοσειρά, στιγμιότυπο οθόνης, Μπελ ηλεκτρίκ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4340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6D5937" w14:textId="6FF30613" w:rsidR="00A760EB" w:rsidRDefault="00A760E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953CF" w14:textId="77777777" w:rsidR="000F30A2" w:rsidRDefault="000F30A2">
      <w:pPr>
        <w:spacing w:after="0"/>
      </w:pPr>
      <w:r>
        <w:separator/>
      </w:r>
    </w:p>
  </w:footnote>
  <w:footnote w:type="continuationSeparator" w:id="0">
    <w:p w14:paraId="4A66760D" w14:textId="77777777" w:rsidR="000F30A2" w:rsidRDefault="000F30A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2565395"/>
      <w:docPartObj>
        <w:docPartGallery w:val="Page Numbers (Top of Page)"/>
        <w:docPartUnique/>
      </w:docPartObj>
    </w:sdtPr>
    <w:sdtEndPr/>
    <w:sdtContent>
      <w:p w14:paraId="166F9D44" w14:textId="1442394E" w:rsidR="00201907" w:rsidRDefault="0020190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39E38A" w14:textId="77777777" w:rsidR="00A760EB" w:rsidRDefault="00A760E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FAAC0"/>
    <w:multiLevelType w:val="multilevel"/>
    <w:tmpl w:val="292FAA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139DC"/>
    <w:multiLevelType w:val="multilevel"/>
    <w:tmpl w:val="4EA139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7E61C0"/>
    <w:multiLevelType w:val="hybridMultilevel"/>
    <w:tmpl w:val="A49CA5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228119">
    <w:abstractNumId w:val="1"/>
  </w:num>
  <w:num w:numId="2" w16cid:durableId="1211765374">
    <w:abstractNumId w:val="0"/>
  </w:num>
  <w:num w:numId="3" w16cid:durableId="187762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E7E"/>
    <w:rsid w:val="00002035"/>
    <w:rsid w:val="000156CB"/>
    <w:rsid w:val="00034248"/>
    <w:rsid w:val="00066009"/>
    <w:rsid w:val="00091E5B"/>
    <w:rsid w:val="000F30A2"/>
    <w:rsid w:val="001128A4"/>
    <w:rsid w:val="00133ECE"/>
    <w:rsid w:val="00163D71"/>
    <w:rsid w:val="00201907"/>
    <w:rsid w:val="00223E8B"/>
    <w:rsid w:val="00232657"/>
    <w:rsid w:val="002326BC"/>
    <w:rsid w:val="00295C5C"/>
    <w:rsid w:val="002F0C26"/>
    <w:rsid w:val="0032764A"/>
    <w:rsid w:val="00391361"/>
    <w:rsid w:val="00392D85"/>
    <w:rsid w:val="003A7172"/>
    <w:rsid w:val="004C22D9"/>
    <w:rsid w:val="004E4BEC"/>
    <w:rsid w:val="00506F68"/>
    <w:rsid w:val="00512824"/>
    <w:rsid w:val="005260C1"/>
    <w:rsid w:val="006B6D7E"/>
    <w:rsid w:val="00741D2F"/>
    <w:rsid w:val="007937B5"/>
    <w:rsid w:val="007A100D"/>
    <w:rsid w:val="007D64C9"/>
    <w:rsid w:val="00857EAA"/>
    <w:rsid w:val="008C00F1"/>
    <w:rsid w:val="00992E7E"/>
    <w:rsid w:val="009A5C79"/>
    <w:rsid w:val="009B7CF2"/>
    <w:rsid w:val="009E42D4"/>
    <w:rsid w:val="009F25D8"/>
    <w:rsid w:val="00A760EB"/>
    <w:rsid w:val="00A77630"/>
    <w:rsid w:val="00AB0BE4"/>
    <w:rsid w:val="00B1265E"/>
    <w:rsid w:val="00B677C6"/>
    <w:rsid w:val="00B7205A"/>
    <w:rsid w:val="00E32246"/>
    <w:rsid w:val="00F10AD3"/>
    <w:rsid w:val="00F11BCA"/>
    <w:rsid w:val="00F14FBC"/>
    <w:rsid w:val="00FB0073"/>
    <w:rsid w:val="00FE50B9"/>
    <w:rsid w:val="17D27506"/>
    <w:rsid w:val="202468F3"/>
    <w:rsid w:val="24AA4C26"/>
    <w:rsid w:val="5113ABE9"/>
    <w:rsid w:val="54EE3447"/>
    <w:rsid w:val="57BDC7F5"/>
    <w:rsid w:val="7216EC27"/>
    <w:rsid w:val="737C1F46"/>
    <w:rsid w:val="78D0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FC026"/>
  <w15:docId w15:val="{E137F5B8-E86D-44D1-8243-6F9AABA2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paragraph" w:styleId="a4">
    <w:name w:val="header"/>
    <w:basedOn w:val="a"/>
    <w:link w:val="Char0"/>
    <w:uiPriority w:val="99"/>
    <w:unhideWhenUsed/>
    <w:qFormat/>
    <w:pPr>
      <w:tabs>
        <w:tab w:val="center" w:pos="4153"/>
        <w:tab w:val="right" w:pos="8306"/>
      </w:tabs>
      <w:spacing w:after="0" w:line="240" w:lineRule="auto"/>
    </w:pPr>
  </w:style>
  <w:style w:type="table" w:styleId="a5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Char0">
    <w:name w:val="Κεφαλίδα Char"/>
    <w:basedOn w:val="a0"/>
    <w:link w:val="a4"/>
    <w:uiPriority w:val="99"/>
    <w:rPr>
      <w:kern w:val="2"/>
      <w:sz w:val="22"/>
      <w:szCs w:val="22"/>
      <w:lang w:eastAsia="en-US" w:bidi="ar-SA"/>
      <w14:ligatures w14:val="standardContextual"/>
    </w:rPr>
  </w:style>
  <w:style w:type="character" w:customStyle="1" w:styleId="Char">
    <w:name w:val="Υποσέλιδο Char"/>
    <w:basedOn w:val="a0"/>
    <w:link w:val="a3"/>
    <w:uiPriority w:val="99"/>
    <w:qFormat/>
    <w:rPr>
      <w:kern w:val="2"/>
      <w:sz w:val="22"/>
      <w:szCs w:val="22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25A01-B7C1-4F68-B17C-2F7F90D752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B9E6F0-EE4B-4329-A01B-981DEF50E1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A692C1-8402-459C-A444-944A3E7FDF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4.xml><?xml version="1.0" encoding="utf-8"?>
<ds:datastoreItem xmlns:ds="http://schemas.openxmlformats.org/officeDocument/2006/customXml" ds:itemID="{F7966451-760E-40ED-91DA-C9D7F7C24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Χαρίκλεια Οικονομοπούλου</dc:creator>
  <cp:lastModifiedBy>Βασιλική Ευθυμιάδου</cp:lastModifiedBy>
  <cp:revision>2</cp:revision>
  <cp:lastPrinted>2023-11-24T14:46:00Z</cp:lastPrinted>
  <dcterms:created xsi:type="dcterms:W3CDTF">2024-02-21T06:19:00Z</dcterms:created>
  <dcterms:modified xsi:type="dcterms:W3CDTF">2024-02-21T06:19:00Z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C977BCE667C74157AF01C4E9DA41B880_13</vt:lpwstr>
  </property>
  <property fmtid="{D5CDD505-2E9C-101B-9397-08002B2CF9AE}" pid="4" name="ContentTypeId">
    <vt:lpwstr>0x01010036BBF09E51E3D747983419EBE5C3D381</vt:lpwstr>
  </property>
  <property fmtid="{D5CDD505-2E9C-101B-9397-08002B2CF9AE}" pid="5" name="MediaServiceImageTags">
    <vt:lpwstr/>
  </property>
</Properties>
</file>